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6AB" w:rsidRPr="006B7DC0" w:rsidRDefault="008736AB" w:rsidP="008736AB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D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8736AB" w:rsidRPr="006B7DC0" w:rsidRDefault="008736AB" w:rsidP="008736AB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2099" w:rsidRPr="006B7DC0" w:rsidRDefault="00CF2099" w:rsidP="008736AB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2933" w:rsidRPr="006B7DC0" w:rsidRDefault="00882933" w:rsidP="0088293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D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 №  </w:t>
      </w:r>
    </w:p>
    <w:p w:rsidR="00882933" w:rsidRPr="006B7DC0" w:rsidRDefault="00882933" w:rsidP="00882933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86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C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купли-продажи приватизируемого недвижимого имущества (ЛОТ № __)</w:t>
      </w:r>
    </w:p>
    <w:p w:rsidR="00474ACB" w:rsidRPr="006B7DC0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ACB" w:rsidRPr="006B7DC0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г. Чернушка                                                                                         </w:t>
      </w:r>
      <w:r w:rsidR="006B7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</w:t>
      </w:r>
      <w:r w:rsidR="00032D98" w:rsidRPr="006B7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«_</w:t>
      </w:r>
      <w:r w:rsidR="00616DDD" w:rsidRPr="006B7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r w:rsidR="00032D98" w:rsidRPr="006B7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_»__</w:t>
      </w:r>
      <w:r w:rsidR="00297CA7" w:rsidRPr="006B7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r w:rsidR="00032D98" w:rsidRPr="006B7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_________202</w:t>
      </w:r>
      <w:r w:rsidR="00996FF9" w:rsidRPr="006B7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032D98" w:rsidRPr="006B7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  <w:r w:rsidRPr="006B7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</w:t>
      </w:r>
    </w:p>
    <w:p w:rsidR="00474ACB" w:rsidRPr="006B7DC0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6B7DC0" w:rsidRPr="006B7DC0" w:rsidRDefault="006B7DC0" w:rsidP="00786A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786A89" w:rsidRPr="006B7DC0" w:rsidRDefault="00474ACB" w:rsidP="00786A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C0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Управление имущественных отношений администрации  Чернушинского</w:t>
      </w:r>
      <w:r w:rsidR="00307475"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r w:rsidR="00307475" w:rsidRPr="006B7DC0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="004B63F2" w:rsidRPr="006B7DC0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округа</w:t>
      </w:r>
      <w:r w:rsidRPr="006B7DC0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 Пермского края</w:t>
      </w:r>
      <w:r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от имени муниципального образования Чернушинский </w:t>
      </w:r>
      <w:r w:rsidR="00307475"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>муниципальный</w:t>
      </w:r>
      <w:r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округ</w:t>
      </w:r>
      <w:r w:rsidR="00786A89"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Пермского края</w:t>
      </w:r>
      <w:r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 лице начальника</w:t>
      </w:r>
      <w:r w:rsidR="00786A89"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управления</w:t>
      </w:r>
      <w:r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B63F2"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>Варзаносовой</w:t>
      </w:r>
      <w:proofErr w:type="spellEnd"/>
      <w:r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r w:rsidR="004B63F2"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>Ирины</w:t>
      </w:r>
      <w:r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r w:rsidR="004B63F2"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>Николаевны</w:t>
      </w:r>
      <w:r w:rsidRPr="006B7DC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, </w:t>
      </w:r>
      <w:r w:rsidR="004B63F2" w:rsidRPr="006B7DC0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действующего на основании Положения, именуемое в дальнейшем </w:t>
      </w:r>
      <w:r w:rsidR="004B63F2" w:rsidRPr="006B7DC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«</w:t>
      </w:r>
      <w:r w:rsidR="004B63F2" w:rsidRPr="006B7DC0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Продавец»</w:t>
      </w:r>
      <w:r w:rsidR="004B63F2" w:rsidRPr="006B7DC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 одной стороны</w:t>
      </w:r>
      <w:r w:rsidRPr="006B7D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 </w:t>
      </w:r>
    </w:p>
    <w:p w:rsidR="00474ACB" w:rsidRPr="00882933" w:rsidRDefault="00307475" w:rsidP="0088293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B7D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133CE4" w:rsidRPr="006B7D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74ACB" w:rsidRPr="006B7DC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 «</w:t>
      </w:r>
      <w:r w:rsidR="00474ACB" w:rsidRPr="006B7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Покупатель»</w:t>
      </w:r>
      <w:bookmarkStart w:id="0" w:name="_GoBack"/>
      <w:r w:rsidR="00474ACB" w:rsidRPr="00C360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bookmarkEnd w:id="0"/>
      <w:r w:rsidR="00474ACB" w:rsidRPr="006B7D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другой стороны, именуемые далее вместе – </w:t>
      </w:r>
      <w:r w:rsidR="00474ACB" w:rsidRPr="006B7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«Стороны»,</w:t>
      </w:r>
      <w:r w:rsidR="00474ACB" w:rsidRPr="006B7D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Федеральным законом от 21.12.2007 № 178-ФЗ «О приватизации государственного и муниципального имущества», </w:t>
      </w:r>
      <w:r w:rsidR="00882933" w:rsidRPr="006B7DC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решениями Думы Чернушинского муниципального округа от 28 февраля 2025 г.  № 74 «Об утверждении положения о порядке приватизации муниципального имущества Чернушинского муниципального округа Пермского края», от 26 сентября 2025 г. № 190 «Об утверждении прогнозного плана приватизации</w:t>
      </w:r>
      <w:proofErr w:type="gramEnd"/>
      <w:r w:rsidR="00882933" w:rsidRPr="00882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82933" w:rsidRPr="0088293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 Чернушинского муниципального округа Пермского края на очередной финансовый 2026 год и на плановый период 2027 и 2028 годов» (в редакции изменений от 24 апреля 2026 г. № 266)</w:t>
      </w:r>
      <w:r w:rsidR="00882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постановлением </w:t>
      </w:r>
      <w:r w:rsidR="00E62774" w:rsidRPr="00B84FA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администрации Чер</w:t>
      </w:r>
      <w:r w:rsidR="00B8712F" w:rsidRPr="00B84FA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нушинского </w:t>
      </w:r>
      <w:r w:rsidR="00527F85" w:rsidRPr="00B84FA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муниципального </w:t>
      </w:r>
      <w:r w:rsidR="00B8712F" w:rsidRPr="00B84FA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округа </w:t>
      </w:r>
      <w:r w:rsidR="00527F85" w:rsidRPr="00B84FA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Пермского края </w:t>
      </w:r>
      <w:r w:rsidR="00B8712F" w:rsidRPr="00B84FA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от</w:t>
      </w:r>
      <w:r w:rsidR="00B8712F" w:rsidRPr="00B84FA5">
        <w:rPr>
          <w:rFonts w:ascii="Times New Roman" w:hAnsi="Times New Roman" w:cs="Times New Roman"/>
          <w:sz w:val="24"/>
          <w:szCs w:val="24"/>
        </w:rPr>
        <w:t xml:space="preserve"> </w:t>
      </w:r>
      <w:r w:rsidR="00297CA7">
        <w:rPr>
          <w:rFonts w:ascii="Times New Roman" w:hAnsi="Times New Roman" w:cs="Times New Roman"/>
          <w:sz w:val="24"/>
          <w:szCs w:val="24"/>
        </w:rPr>
        <w:t>1</w:t>
      </w:r>
      <w:r w:rsidR="00882933">
        <w:rPr>
          <w:rFonts w:ascii="Times New Roman" w:hAnsi="Times New Roman" w:cs="Times New Roman"/>
          <w:sz w:val="24"/>
          <w:szCs w:val="24"/>
        </w:rPr>
        <w:t xml:space="preserve">4 сентября </w:t>
      </w:r>
      <w:r w:rsidR="00B8712F" w:rsidRPr="00B84FA5">
        <w:rPr>
          <w:rFonts w:ascii="Times New Roman" w:hAnsi="Times New Roman" w:cs="Times New Roman"/>
          <w:sz w:val="24"/>
          <w:szCs w:val="24"/>
        </w:rPr>
        <w:t>202</w:t>
      </w:r>
      <w:r w:rsidR="00996FF9">
        <w:rPr>
          <w:rFonts w:ascii="Times New Roman" w:hAnsi="Times New Roman" w:cs="Times New Roman"/>
          <w:sz w:val="24"/>
          <w:szCs w:val="24"/>
        </w:rPr>
        <w:t>6</w:t>
      </w:r>
      <w:r w:rsidR="00297CA7">
        <w:rPr>
          <w:rFonts w:ascii="Times New Roman" w:hAnsi="Times New Roman" w:cs="Times New Roman"/>
          <w:sz w:val="24"/>
          <w:szCs w:val="24"/>
        </w:rPr>
        <w:t xml:space="preserve"> </w:t>
      </w:r>
      <w:r w:rsidR="00B8712F" w:rsidRPr="00B84FA5">
        <w:rPr>
          <w:rFonts w:ascii="Times New Roman" w:hAnsi="Times New Roman" w:cs="Times New Roman"/>
          <w:sz w:val="24"/>
          <w:szCs w:val="24"/>
        </w:rPr>
        <w:t xml:space="preserve">г. № </w:t>
      </w:r>
      <w:r w:rsidR="00882933">
        <w:rPr>
          <w:rFonts w:ascii="Times New Roman" w:hAnsi="Times New Roman" w:cs="Times New Roman"/>
          <w:sz w:val="24"/>
          <w:szCs w:val="24"/>
        </w:rPr>
        <w:t>908</w:t>
      </w:r>
      <w:r w:rsidR="00B8712F" w:rsidRPr="00B84FA5">
        <w:rPr>
          <w:rFonts w:ascii="Times New Roman" w:hAnsi="Times New Roman" w:cs="Times New Roman"/>
          <w:sz w:val="24"/>
          <w:szCs w:val="24"/>
        </w:rPr>
        <w:t>-261-01-0</w:t>
      </w:r>
      <w:r w:rsidR="00882933">
        <w:rPr>
          <w:rFonts w:ascii="Times New Roman" w:hAnsi="Times New Roman" w:cs="Times New Roman"/>
          <w:sz w:val="24"/>
          <w:szCs w:val="24"/>
        </w:rPr>
        <w:t>4</w:t>
      </w:r>
      <w:r w:rsidR="00B8712F" w:rsidRPr="00B84FA5">
        <w:rPr>
          <w:rFonts w:ascii="Times New Roman" w:hAnsi="Times New Roman" w:cs="Times New Roman"/>
          <w:sz w:val="24"/>
          <w:szCs w:val="24"/>
        </w:rPr>
        <w:t xml:space="preserve"> </w:t>
      </w:r>
      <w:r w:rsidR="00E62774" w:rsidRPr="00B84FA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«О</w:t>
      </w:r>
      <w:r w:rsidR="00996FF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б условиях </w:t>
      </w:r>
      <w:r w:rsidR="00E62774" w:rsidRPr="00B84FA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приватизации муниципального имущества </w:t>
      </w:r>
      <w:r w:rsidR="00996FF9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посредством публичного предложения в электронной </w:t>
      </w:r>
      <w:r w:rsidR="00E62774" w:rsidRPr="00B84FA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форме»</w:t>
      </w:r>
      <w:r w:rsidR="00E62774" w:rsidRPr="00B84F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E62774" w:rsidRPr="00B84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Протоколом по результатам </w:t>
      </w:r>
      <w:r w:rsidR="00357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продажи имущества </w:t>
      </w:r>
      <w:r w:rsidR="00E62774" w:rsidRPr="00B84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27F85" w:rsidRPr="00B84FA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7126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527F85" w:rsidRPr="00B84FA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33CE4" w:rsidRPr="00B84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proofErr w:type="gramEnd"/>
      <w:r w:rsidR="00133CE4" w:rsidRPr="00B84F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62774" w:rsidRPr="00B84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133CE4" w:rsidRPr="00B84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7F85" w:rsidRPr="00B84FA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E62774" w:rsidRPr="00B84FA5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 (далее – Договор) о нижеследующем:</w:t>
      </w:r>
    </w:p>
    <w:p w:rsidR="00474ACB" w:rsidRPr="00474ACB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74ACB" w:rsidRPr="00996FF9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996FF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1.ПРЕДМЕТ ДОГОВОРА</w:t>
      </w:r>
    </w:p>
    <w:p w:rsidR="00882933" w:rsidRDefault="00882933" w:rsidP="005F2C9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</w:pPr>
      <w:r w:rsidRPr="00525E1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1.1.</w:t>
      </w:r>
      <w:r w:rsidRPr="00525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Продавец  обязуется  передать  в   собственность  Покупателя,   а  Покупатель   обязуется </w:t>
      </w:r>
      <w:r w:rsidRPr="00525E18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принять и оплатить по цене и на условиях Договора  объект:</w:t>
      </w:r>
    </w:p>
    <w:p w:rsidR="00882933" w:rsidRPr="00525E18" w:rsidRDefault="00882933" w:rsidP="008829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25E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______________________________________________________________________. </w:t>
      </w:r>
    </w:p>
    <w:p w:rsidR="005F2C92" w:rsidRDefault="00882933" w:rsidP="005F2C9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Правообладателем указанного объекта является муниципальное образование Чернушинский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</w:t>
      </w:r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Пермского края</w:t>
      </w:r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Вид, номер и дата регистрации права: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2933" w:rsidRPr="00525E18" w:rsidRDefault="00882933" w:rsidP="005F2C9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 Продавец гарантирует, что до совершения настоящего Договора объект, указанный в п.1,</w:t>
      </w:r>
      <w:r w:rsidRPr="00525E18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никому другому не продан, не заложен, в споре, под арестами,  запретом не состоит. </w:t>
      </w:r>
    </w:p>
    <w:p w:rsidR="00474ACB" w:rsidRPr="00474ACB" w:rsidRDefault="00474ACB" w:rsidP="00A202D8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ACB" w:rsidRPr="00474ACB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ACB" w:rsidRPr="00474ACB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4A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ЦЕНА ДОГОВОРА И ПОРЯДОК РАСЧЕТОВ</w:t>
      </w:r>
    </w:p>
    <w:p w:rsidR="006D1D54" w:rsidRPr="006D1D54" w:rsidRDefault="00474ACB" w:rsidP="00CE6A2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lang w:eastAsia="ru-RU"/>
        </w:rPr>
      </w:pPr>
      <w:r w:rsidRPr="00474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Цена имущества, указанного в п.1.1 настоящего Договора, определена протоколом по результатам </w:t>
      </w:r>
      <w:r w:rsidR="005A6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процедуры по продаже </w:t>
      </w:r>
      <w:r w:rsidR="00357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 </w:t>
      </w:r>
      <w:r w:rsidR="005A6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публичного предложения в электронной форме </w:t>
      </w:r>
      <w:r w:rsidRPr="00474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2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446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474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F446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474ACB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составляет</w:t>
      </w:r>
      <w:proofErr w:type="gramStart"/>
      <w:r w:rsidRPr="00474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4461F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3571D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F4461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3571D2">
        <w:rPr>
          <w:rFonts w:ascii="Times New Roman" w:eastAsia="Times New Roman" w:hAnsi="Times New Roman" w:cs="Times New Roman"/>
          <w:sz w:val="24"/>
          <w:szCs w:val="24"/>
          <w:lang w:eastAsia="ru-RU"/>
        </w:rPr>
        <w:t>(___</w:t>
      </w:r>
      <w:r w:rsidR="00F446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3571D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F44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310F6D" w:rsidRPr="006D1D5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="006D1D54" w:rsidRPr="003571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4A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D1D54" w:rsidRPr="006D1D54">
        <w:rPr>
          <w:rFonts w:ascii="Times New Roman" w:eastAsia="Times New Roman" w:hAnsi="Times New Roman" w:cs="Times New Roman"/>
          <w:sz w:val="24"/>
          <w:lang w:eastAsia="ru-RU"/>
        </w:rPr>
        <w:t xml:space="preserve">НДС </w:t>
      </w:r>
      <w:r w:rsidR="00882933">
        <w:rPr>
          <w:rFonts w:ascii="Times New Roman" w:eastAsia="Times New Roman" w:hAnsi="Times New Roman" w:cs="Times New Roman"/>
          <w:sz w:val="24"/>
          <w:lang w:eastAsia="ru-RU"/>
        </w:rPr>
        <w:t xml:space="preserve">(22%) </w:t>
      </w:r>
      <w:r w:rsidR="006D1D54" w:rsidRPr="006D1D54">
        <w:rPr>
          <w:rFonts w:ascii="Times New Roman" w:eastAsia="Times New Roman" w:hAnsi="Times New Roman" w:cs="Times New Roman"/>
          <w:sz w:val="24"/>
          <w:lang w:eastAsia="ru-RU"/>
        </w:rPr>
        <w:t>в размере _</w:t>
      </w:r>
      <w:r w:rsidR="003571D2">
        <w:rPr>
          <w:rFonts w:ascii="Times New Roman" w:eastAsia="Times New Roman" w:hAnsi="Times New Roman" w:cs="Times New Roman"/>
          <w:sz w:val="24"/>
          <w:lang w:eastAsia="ru-RU"/>
        </w:rPr>
        <w:t>________</w:t>
      </w:r>
      <w:r w:rsidR="006D1D54" w:rsidRPr="006D1D54">
        <w:rPr>
          <w:rFonts w:ascii="Times New Roman" w:eastAsia="Times New Roman" w:hAnsi="Times New Roman" w:cs="Times New Roman"/>
          <w:sz w:val="24"/>
          <w:lang w:eastAsia="ru-RU"/>
        </w:rPr>
        <w:t>__(_</w:t>
      </w:r>
      <w:r w:rsidR="003571D2">
        <w:rPr>
          <w:rFonts w:ascii="Times New Roman" w:eastAsia="Times New Roman" w:hAnsi="Times New Roman" w:cs="Times New Roman"/>
          <w:sz w:val="24"/>
          <w:lang w:eastAsia="ru-RU"/>
        </w:rPr>
        <w:t>____________</w:t>
      </w:r>
      <w:r w:rsidR="006D1D54" w:rsidRPr="006D1D54">
        <w:rPr>
          <w:rFonts w:ascii="Times New Roman" w:eastAsia="Times New Roman" w:hAnsi="Times New Roman" w:cs="Times New Roman"/>
          <w:sz w:val="24"/>
          <w:lang w:eastAsia="ru-RU"/>
        </w:rPr>
        <w:t>__) рублей.</w:t>
      </w:r>
    </w:p>
    <w:p w:rsidR="00882933" w:rsidRPr="00DA2C5D" w:rsidRDefault="00882933" w:rsidP="00882933">
      <w:pPr>
        <w:shd w:val="clear" w:color="auto" w:fill="FFFFFF"/>
        <w:tabs>
          <w:tab w:val="left" w:pos="0"/>
          <w:tab w:val="left" w:pos="9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728DD"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  <w:lang w:eastAsia="ru-RU"/>
        </w:rPr>
        <w:t>Для физических лиц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:</w:t>
      </w:r>
      <w:r w:rsidRPr="008A2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DA2C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НДС (22%) в сумме</w:t>
      </w:r>
      <w:proofErr w:type="gramStart"/>
      <w:r w:rsidRPr="00DA2C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________ (_______________) </w:t>
      </w:r>
      <w:proofErr w:type="gramEnd"/>
      <w:r w:rsidRPr="00DA2C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рублей </w:t>
      </w:r>
      <w:r w:rsidRPr="00DA2C5D">
        <w:rPr>
          <w:rFonts w:ascii="Times New Roman" w:hAnsi="Times New Roman" w:cs="Times New Roman"/>
          <w:i/>
          <w:sz w:val="24"/>
          <w:szCs w:val="24"/>
        </w:rPr>
        <w:t xml:space="preserve">подлежит к оплате на счет: Управление финансов администрации Чернушинского МО (Управление имущественных отношений, л/с 057010006), ИНН 5959004198 КПП 595901001, Казначейский (расчетный) счет </w:t>
      </w:r>
      <w:r w:rsidRPr="00DA2C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03232643575570005600, </w:t>
      </w:r>
      <w:r w:rsidRPr="00DA2C5D">
        <w:rPr>
          <w:rFonts w:ascii="Times New Roman" w:hAnsi="Times New Roman" w:cs="Times New Roman"/>
          <w:i/>
          <w:sz w:val="24"/>
          <w:szCs w:val="24"/>
        </w:rPr>
        <w:t>ОТДЕЛЕНИЕ ПЕРМЬ БАНКА РОССИИ//УФК по Пермскому краю г. Пермь, ЕКС (</w:t>
      </w:r>
      <w:proofErr w:type="spellStart"/>
      <w:r w:rsidRPr="00DA2C5D">
        <w:rPr>
          <w:rFonts w:ascii="Times New Roman" w:hAnsi="Times New Roman" w:cs="Times New Roman"/>
          <w:i/>
          <w:sz w:val="24"/>
          <w:szCs w:val="24"/>
        </w:rPr>
        <w:t>кор</w:t>
      </w:r>
      <w:proofErr w:type="spellEnd"/>
      <w:r w:rsidRPr="00DA2C5D">
        <w:rPr>
          <w:rFonts w:ascii="Times New Roman" w:hAnsi="Times New Roman" w:cs="Times New Roman"/>
          <w:i/>
          <w:sz w:val="24"/>
          <w:szCs w:val="24"/>
        </w:rPr>
        <w:t xml:space="preserve">.) счет 40102810145370000048, БИК 015773997 ОКТМО 57 557 000. </w:t>
      </w:r>
    </w:p>
    <w:p w:rsidR="00CE6A26" w:rsidRDefault="006D1D54" w:rsidP="00CE6A26">
      <w:pPr>
        <w:pStyle w:val="11"/>
        <w:numPr>
          <w:ilvl w:val="0"/>
          <w:numId w:val="0"/>
        </w:numPr>
        <w:spacing w:before="0" w:after="0"/>
        <w:ind w:firstLine="624"/>
        <w:rPr>
          <w:rFonts w:ascii="Times New Roman" w:hAnsi="Times New Roman" w:cs="Times New Roman"/>
          <w:i/>
          <w:sz w:val="24"/>
          <w:szCs w:val="20"/>
        </w:rPr>
      </w:pPr>
      <w:r w:rsidRPr="003571D2">
        <w:rPr>
          <w:rFonts w:ascii="Times New Roman" w:hAnsi="Times New Roman" w:cs="Times New Roman"/>
          <w:i/>
          <w:color w:val="FF0000"/>
          <w:sz w:val="24"/>
          <w:szCs w:val="20"/>
          <w:u w:val="single"/>
        </w:rPr>
        <w:t>Для индивидуального предпринимателя и  юридического лица</w:t>
      </w:r>
      <w:r w:rsidR="00882933">
        <w:rPr>
          <w:rFonts w:ascii="Times New Roman" w:hAnsi="Times New Roman" w:cs="Times New Roman"/>
          <w:i/>
          <w:color w:val="FF0000"/>
          <w:sz w:val="24"/>
          <w:szCs w:val="20"/>
          <w:u w:val="single"/>
        </w:rPr>
        <w:t xml:space="preserve">: </w:t>
      </w:r>
      <w:r w:rsidR="00CF2099" w:rsidRPr="003571D2">
        <w:rPr>
          <w:rFonts w:ascii="Times New Roman" w:hAnsi="Times New Roman" w:cs="Times New Roman"/>
          <w:i/>
          <w:sz w:val="24"/>
          <w:szCs w:val="20"/>
        </w:rPr>
        <w:t>В соответствии с пунктом 3 статьи 161 Налогового кодекса Российской Федерации Покупатель является налоговым агентом и обязан самостоятельно исчислить и уплатить соответствующую сумму НДС в Федеральный бюджет.</w:t>
      </w:r>
    </w:p>
    <w:p w:rsidR="00A96FEB" w:rsidRPr="00CE6A26" w:rsidRDefault="00474ACB" w:rsidP="00CE6A26">
      <w:pPr>
        <w:pStyle w:val="11"/>
        <w:numPr>
          <w:ilvl w:val="0"/>
          <w:numId w:val="0"/>
        </w:numPr>
        <w:spacing w:before="0" w:after="0"/>
        <w:ind w:firstLine="624"/>
        <w:rPr>
          <w:rFonts w:ascii="Times New Roman" w:hAnsi="Times New Roman" w:cs="Times New Roman"/>
          <w:bCs w:val="0"/>
          <w:i/>
          <w:sz w:val="24"/>
          <w:szCs w:val="20"/>
        </w:rPr>
      </w:pPr>
      <w:r w:rsidRPr="00474AC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Указанная цена приобретенного имущества является окончательной и изменению не подлежит.</w:t>
      </w:r>
    </w:p>
    <w:p w:rsidR="00F71E9D" w:rsidRDefault="00474ACB" w:rsidP="00CE6A26">
      <w:pPr>
        <w:overflowPunct w:val="0"/>
        <w:autoSpaceDE w:val="0"/>
        <w:autoSpaceDN w:val="0"/>
        <w:adjustRightInd w:val="0"/>
        <w:spacing w:after="0" w:line="240" w:lineRule="auto"/>
        <w:ind w:firstLine="62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F71E9D"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задатка в размере</w:t>
      </w:r>
      <w:proofErr w:type="gramStart"/>
      <w:r w:rsidR="00F71E9D"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71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__________(_________________) </w:t>
      </w:r>
      <w:proofErr w:type="gramEnd"/>
      <w:r w:rsidR="00F71E9D"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засчитывается в сумму стоимости проданного </w:t>
      </w:r>
      <w:r w:rsidR="00F71E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</w:t>
      </w:r>
      <w:r w:rsidR="00F71E9D"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FEB" w:rsidRDefault="00F71E9D" w:rsidP="00CE6A26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Оставшуюся сумму в размере</w:t>
      </w:r>
      <w:proofErr w:type="gramStart"/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6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86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C86E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25E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End"/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обязуется  оплатить </w:t>
      </w:r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единовременно </w:t>
      </w:r>
      <w:r w:rsidRPr="00AE6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течение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</w:t>
      </w:r>
      <w:r w:rsidRPr="00AE6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Тридцати</w:t>
      </w:r>
      <w:r w:rsidRPr="00AE6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календарных </w:t>
      </w:r>
      <w:r w:rsidRPr="00AE6C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дней</w:t>
      </w:r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подписания настоящего Договора на следующий счет:</w:t>
      </w:r>
      <w:r w:rsidRPr="004B0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>УФК по Пермскому краю (Управление имущественных отношений  администрации Чернушинского муниципального округа Пермского края)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 ПЕРМЬ Банка России//УФК по Пермскому краю г. Пермь, БИК 015 773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>997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59 59 00 41 98, КПП 59 59 01 001, ОКТМО 57 557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>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Казначейский (расчетный) счет 03100 643 000 000 015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>600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>ЕКС (</w:t>
      </w:r>
      <w:proofErr w:type="spellStart"/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>) счет 40102 810 145 370 000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>048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КБК 701 114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1304014</w:t>
      </w:r>
      <w:r w:rsidRPr="00AE6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0000 410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FEB" w:rsidRPr="00525E18" w:rsidRDefault="00A96FEB" w:rsidP="00A96F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E1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2.3.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525E1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Обязательства Покупателя по оплате цены продажи объекта считаются исполненными </w:t>
      </w:r>
      <w:r w:rsidRPr="00525E1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надлежащим   образом   в   момент   поступления   денежных   сре</w:t>
      </w:r>
      <w:proofErr w:type="gramStart"/>
      <w:r w:rsidRPr="00525E1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дств   в   п</w:t>
      </w:r>
      <w:proofErr w:type="gramEnd"/>
      <w:r w:rsidRPr="00525E1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олном   объеме на </w:t>
      </w:r>
      <w:r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соответствующий расчетный счет.</w:t>
      </w:r>
    </w:p>
    <w:p w:rsidR="00F71E9D" w:rsidRDefault="00F71E9D" w:rsidP="00F71E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4ACB" w:rsidRPr="00474ACB" w:rsidRDefault="00474ACB" w:rsidP="00F71E9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4A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CE6A26" w:rsidRDefault="00CE6A26" w:rsidP="00CE6A26">
      <w:pPr>
        <w:shd w:val="clear" w:color="auto" w:fill="FFFFFF"/>
        <w:tabs>
          <w:tab w:val="left" w:pos="437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pacing w:val="-7"/>
          <w:sz w:val="24"/>
          <w:szCs w:val="24"/>
          <w:lang w:eastAsia="ru-RU"/>
        </w:rPr>
        <w:tab/>
      </w:r>
      <w:r w:rsidR="006D7E98" w:rsidRPr="006D7E98">
        <w:rPr>
          <w:rFonts w:ascii="Times New Roman" w:eastAsia="Times New Roman" w:hAnsi="Times New Roman" w:cs="Times New Roman"/>
          <w:bCs/>
          <w:iCs/>
          <w:color w:val="000000"/>
          <w:spacing w:val="-7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="006D7E98" w:rsidRPr="006D7E98">
        <w:rPr>
          <w:rFonts w:ascii="Times New Roman" w:eastAsia="Times New Roman" w:hAnsi="Times New Roman" w:cs="Times New Roman"/>
          <w:bCs/>
          <w:iCs/>
          <w:color w:val="000000"/>
          <w:spacing w:val="1"/>
          <w:sz w:val="24"/>
          <w:szCs w:val="24"/>
          <w:lang w:eastAsia="ru-RU"/>
        </w:rPr>
        <w:t>Продавец обязуется</w:t>
      </w:r>
      <w:r w:rsidR="006D7E98" w:rsidRPr="006D7E98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:</w:t>
      </w:r>
    </w:p>
    <w:p w:rsidR="00CE6A26" w:rsidRDefault="00CE6A26" w:rsidP="00CE6A26">
      <w:pPr>
        <w:shd w:val="clear" w:color="auto" w:fill="FFFFFF"/>
        <w:tabs>
          <w:tab w:val="left" w:pos="437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7E98" w:rsidRPr="006D7E9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3.1.1. В течение 5 (пяти) рабочих дней с момента оплаты Покупателем  платежа в порядке, предусмотренном пунктом 2.2 Договора, предоставить Покупателю комплект документов, </w:t>
      </w:r>
      <w:r w:rsidR="006D7E98" w:rsidRPr="006D7E9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необходимый для государственной регистрации перехода права собственности на объект.</w:t>
      </w:r>
    </w:p>
    <w:p w:rsidR="00CE6A26" w:rsidRDefault="00CE6A26" w:rsidP="00CE6A26">
      <w:pPr>
        <w:shd w:val="clear" w:color="auto" w:fill="FFFFFF"/>
        <w:tabs>
          <w:tab w:val="left" w:pos="437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7E98" w:rsidRPr="006D7E98">
        <w:rPr>
          <w:rFonts w:ascii="Times New Roman" w:eastAsia="Times New Roman" w:hAnsi="Times New Roman" w:cs="Times New Roman"/>
          <w:bCs/>
          <w:iCs/>
          <w:color w:val="000000"/>
          <w:spacing w:val="-6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="006D7E98" w:rsidRPr="006D7E98">
        <w:rPr>
          <w:rFonts w:ascii="Times New Roman" w:eastAsia="Times New Roman" w:hAnsi="Times New Roman" w:cs="Times New Roman"/>
          <w:bCs/>
          <w:iCs/>
          <w:color w:val="000000"/>
          <w:spacing w:val="4"/>
          <w:sz w:val="24"/>
          <w:szCs w:val="24"/>
          <w:lang w:eastAsia="ru-RU"/>
        </w:rPr>
        <w:t>Покупатель обязуется</w:t>
      </w:r>
      <w:r w:rsidR="006D7E98" w:rsidRPr="006D7E98">
        <w:rPr>
          <w:rFonts w:ascii="Times New Roman" w:eastAsia="Times New Roman" w:hAnsi="Times New Roman" w:cs="Times New Roman"/>
          <w:iCs/>
          <w:color w:val="000000"/>
          <w:spacing w:val="4"/>
          <w:sz w:val="24"/>
          <w:szCs w:val="24"/>
          <w:lang w:eastAsia="ru-RU"/>
        </w:rPr>
        <w:t>:</w:t>
      </w:r>
    </w:p>
    <w:p w:rsidR="00CE6A26" w:rsidRDefault="00CE6A26" w:rsidP="00CE6A26">
      <w:pPr>
        <w:shd w:val="clear" w:color="auto" w:fill="FFFFFF"/>
        <w:tabs>
          <w:tab w:val="left" w:pos="437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7E98" w:rsidRPr="006D7E9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3.2.1.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6D7E98" w:rsidRPr="006D7E9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Оплатить  цену продажи</w:t>
      </w:r>
      <w:proofErr w:type="gramEnd"/>
      <w:r w:rsidR="006D7E98" w:rsidRPr="00525E1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объекта в размере, сроки и в порядке, установленные в разделе 2 </w:t>
      </w:r>
      <w:r w:rsidR="006D7E98" w:rsidRPr="00525E1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Договора, и в течение </w:t>
      </w:r>
      <w:r w:rsidR="006D7E9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10 (десяти) календарных </w:t>
      </w:r>
      <w:r w:rsidR="006D7E98" w:rsidRPr="00525E1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дней, </w:t>
      </w:r>
      <w:r w:rsidR="006D7E98"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подп</w:t>
      </w:r>
      <w:r w:rsidR="006D7E9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исать представленный Продавцом А</w:t>
      </w:r>
      <w:r w:rsidR="006D7E98"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кт приема-передачи объекта.</w:t>
      </w:r>
    </w:p>
    <w:p w:rsidR="00CE6A26" w:rsidRDefault="00CE6A26" w:rsidP="00CE6A26">
      <w:pPr>
        <w:shd w:val="clear" w:color="auto" w:fill="FFFFFF"/>
        <w:tabs>
          <w:tab w:val="left" w:pos="437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7E98" w:rsidRPr="00525E1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3.2.2.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7E98"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Передать    в    установленном    порядке    комплект    документов,    необходимый    для </w:t>
      </w:r>
      <w:r w:rsidR="006D7E98" w:rsidRPr="00525E1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государственной регистрации перехода права собственности на объект, в Регистрирующий </w:t>
      </w:r>
      <w:r w:rsidR="006D7E98" w:rsidRPr="00525E1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орган.</w:t>
      </w:r>
      <w:r w:rsidR="006D7E98"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6D7E98" w:rsidRPr="00525E18" w:rsidRDefault="00CE6A26" w:rsidP="00CE6A26">
      <w:pPr>
        <w:shd w:val="clear" w:color="auto" w:fill="FFFFFF"/>
        <w:tabs>
          <w:tab w:val="left" w:pos="437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7E98" w:rsidRPr="00525E1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3.2.3.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7E98"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Стороны принимают к сведению, что на момент заключения Договора объект находится во </w:t>
      </w:r>
      <w:r w:rsidR="006D7E98" w:rsidRPr="00525E1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владении и пользовании Покупателя. </w:t>
      </w:r>
      <w:r w:rsidR="006D7E98" w:rsidRPr="00525E1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Претензии по техническому состоянию объекта у Сторон отсутствуют. Сведения об объекте, </w:t>
      </w:r>
      <w:r w:rsidR="006D7E98" w:rsidRPr="00525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изложенные в Договоре, а также передаваемые Покупателю документы (техпаспорт) </w:t>
      </w:r>
      <w:r w:rsidR="006D7E98"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об объекте являются достаточными.</w:t>
      </w:r>
    </w:p>
    <w:p w:rsidR="006D7E98" w:rsidRDefault="006D7E98" w:rsidP="006D7E98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</w:pPr>
    </w:p>
    <w:p w:rsidR="006D7E98" w:rsidRPr="00525E18" w:rsidRDefault="006D7E98" w:rsidP="006D7E98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525E18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4. 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 xml:space="preserve">ОЗНИКОНОВЕНИЕ ПРАВО СОБСТВЕННОСТИ </w:t>
      </w:r>
    </w:p>
    <w:p w:rsidR="00493FD2" w:rsidRDefault="00493FD2" w:rsidP="00493FD2">
      <w:pPr>
        <w:shd w:val="clear" w:color="auto" w:fill="FFFFFF"/>
        <w:tabs>
          <w:tab w:val="left" w:pos="-3402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ab/>
      </w:r>
      <w:r w:rsidR="006D7E98" w:rsidRPr="00525E1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4.1</w:t>
      </w:r>
      <w:r w:rsidR="006D7E9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.</w:t>
      </w:r>
      <w:r w:rsidR="006D7E98" w:rsidRPr="00525E1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Право собственности на объект переходит к Покупателю с момента государственной </w:t>
      </w:r>
      <w:r w:rsidR="006D7E98"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регистрации перехода права собственности в Регистрирующем органе.</w:t>
      </w:r>
    </w:p>
    <w:p w:rsidR="006D7E98" w:rsidRPr="00525E18" w:rsidRDefault="00493FD2" w:rsidP="00493FD2">
      <w:pPr>
        <w:shd w:val="clear" w:color="auto" w:fill="FFFFFF"/>
        <w:tabs>
          <w:tab w:val="left" w:pos="-3402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eastAsia="ru-RU"/>
        </w:rPr>
        <w:tab/>
      </w:r>
      <w:r w:rsidR="006D7E98"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4.2</w:t>
      </w:r>
      <w:r w:rsidR="006D7E9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.</w:t>
      </w:r>
      <w:r w:rsidR="006D7E98"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Риск случайной гибели или случайного повреждения объекта переходит к Покупателю с момента заключения Договора.</w:t>
      </w:r>
    </w:p>
    <w:p w:rsidR="00474ACB" w:rsidRPr="00474ACB" w:rsidRDefault="00474ACB" w:rsidP="00C20D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</w:p>
    <w:p w:rsidR="00474ACB" w:rsidRPr="00474ACB" w:rsidRDefault="005F2C92" w:rsidP="00474AC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474ACB" w:rsidRPr="00474A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ОТВЕТСТВЕННОСТЬ СТОРОН</w:t>
      </w:r>
    </w:p>
    <w:p w:rsidR="006D7E98" w:rsidRDefault="006D7E98" w:rsidP="006D7E98">
      <w:pPr>
        <w:shd w:val="clear" w:color="auto" w:fill="FFFFFF"/>
        <w:tabs>
          <w:tab w:val="left" w:pos="-2552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ab/>
      </w:r>
      <w:r w:rsidRPr="00525E1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5.1.</w:t>
      </w:r>
      <w:r w:rsidRPr="00525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25E1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Стороны  несут  ответственность  в  порядке,   предусмотренном  законодательством,  за </w:t>
      </w:r>
      <w:r w:rsidRPr="00525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  не  соответствующей  действительности  информации,  за  не предоставление </w:t>
      </w:r>
      <w:r w:rsidRPr="00525E1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информации, которая им была известна либо которая должна была быть известна и имевшей </w:t>
      </w:r>
      <w:r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существенное 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начение для заключения Договора.</w:t>
      </w:r>
    </w:p>
    <w:p w:rsidR="006D7E98" w:rsidRDefault="006D7E98" w:rsidP="006D7E98">
      <w:pPr>
        <w:shd w:val="clear" w:color="auto" w:fill="FFFFFF"/>
        <w:tabs>
          <w:tab w:val="left" w:pos="-2552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ab/>
      </w:r>
      <w:r w:rsidRPr="00525E1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5.2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</w:t>
      </w:r>
      <w:r w:rsidRPr="00525E1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Стороны несут ответственность за невыполнение либо ненадлежащее выполнение условий Договора в соответствии с требованиями законодательства.</w:t>
      </w:r>
    </w:p>
    <w:p w:rsidR="006D7E98" w:rsidRDefault="006D7E98" w:rsidP="006D7E98">
      <w:pPr>
        <w:shd w:val="clear" w:color="auto" w:fill="FFFFFF"/>
        <w:tabs>
          <w:tab w:val="left" w:pos="-2552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5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25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нарушение срока внесения  платежа, установленного пунктом 2.2 Договора, </w:t>
      </w:r>
      <w:r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Покупатель выплачивает Продавцу неустойку (пеню) в размере 0,15% от цены продажи объекта </w:t>
      </w:r>
      <w:r w:rsidRPr="00525E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соответственно за каждый день просрочки.  При этом убытки,  подлежащие возмещению, </w:t>
      </w:r>
      <w:r w:rsidRPr="00525E1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взыскиваются в полном объеме сверх неустойки.</w:t>
      </w:r>
    </w:p>
    <w:p w:rsidR="006D7E98" w:rsidRDefault="006D7E98" w:rsidP="006D7E98">
      <w:pPr>
        <w:shd w:val="clear" w:color="auto" w:fill="FFFFFF"/>
        <w:tabs>
          <w:tab w:val="left" w:pos="-2552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5E18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5.4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.</w:t>
      </w:r>
      <w:r w:rsidRPr="00525E1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Настоящий </w:t>
      </w:r>
      <w:proofErr w:type="gramStart"/>
      <w:r w:rsidRPr="00525E1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Договор</w:t>
      </w:r>
      <w:proofErr w:type="gramEnd"/>
      <w:r w:rsidRPr="00525E1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может быть расторгнут Продавцом в одностороннем внесудебном </w:t>
      </w:r>
      <w:r w:rsidRPr="00525E1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порядке,   о   чем  Продавец  уведомляет  Покупателя   путем  направления   соответствующего </w:t>
      </w:r>
      <w:r w:rsidRPr="00525E1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письменного уведомления. При этом Договор считается расторгнутым с момента получения Покупателем данного уведомления, а объект возвращается в  собственность </w:t>
      </w:r>
      <w:r w:rsidRPr="00525E1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муниципального образования Чернушинский городской округ. Указанное уведомление</w:t>
      </w:r>
      <w:r w:rsidRPr="00525E18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525E1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считается полученным </w:t>
      </w:r>
      <w:r w:rsidRPr="00525E1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lastRenderedPageBreak/>
        <w:t xml:space="preserve">Покупателем по истечении пяти календарных дней </w:t>
      </w:r>
      <w:proofErr w:type="gramStart"/>
      <w:r w:rsidRPr="00525E1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с даты</w:t>
      </w:r>
      <w:proofErr w:type="gramEnd"/>
      <w:r w:rsidRPr="00525E1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его </w:t>
      </w:r>
      <w:r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направления заказной почтой по адресу, указанному в Договоре.</w:t>
      </w:r>
    </w:p>
    <w:p w:rsidR="006D7E98" w:rsidRPr="006D7E98" w:rsidRDefault="006D7E98" w:rsidP="006D7E98">
      <w:pPr>
        <w:shd w:val="clear" w:color="auto" w:fill="FFFFFF"/>
        <w:tabs>
          <w:tab w:val="left" w:pos="-2552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F55" w:rsidRPr="00525E18" w:rsidRDefault="00067F55" w:rsidP="00067F55">
      <w:pPr>
        <w:shd w:val="clear" w:color="auto" w:fill="FFFFFF"/>
        <w:tabs>
          <w:tab w:val="left" w:pos="691"/>
        </w:tabs>
        <w:overflowPunct w:val="0"/>
        <w:autoSpaceDE w:val="0"/>
        <w:autoSpaceDN w:val="0"/>
        <w:adjustRightInd w:val="0"/>
        <w:spacing w:after="0" w:line="240" w:lineRule="auto"/>
        <w:ind w:left="53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25E18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>6. 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ru-RU"/>
        </w:rPr>
        <w:t xml:space="preserve">РОЧИЕ УСЛОВИЯ </w:t>
      </w:r>
    </w:p>
    <w:p w:rsidR="00067F55" w:rsidRDefault="00067F55" w:rsidP="00067F55">
      <w:pPr>
        <w:shd w:val="clear" w:color="auto" w:fill="FFFFFF"/>
        <w:tabs>
          <w:tab w:val="left" w:pos="427"/>
        </w:tabs>
        <w:overflowPunct w:val="0"/>
        <w:autoSpaceDE w:val="0"/>
        <w:autoSpaceDN w:val="0"/>
        <w:adjustRightInd w:val="0"/>
        <w:spacing w:after="0" w:line="240" w:lineRule="auto"/>
        <w:ind w:left="1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ab/>
      </w:r>
      <w:r w:rsidRPr="00525E18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eastAsia="ru-RU"/>
        </w:rPr>
        <w:t>6.1.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Все изменения и дополнения к Договору действительны, если они совершены в письменной форме и подписаны Сторонами.</w:t>
      </w:r>
    </w:p>
    <w:p w:rsidR="00067F55" w:rsidRDefault="00067F55" w:rsidP="00067F55">
      <w:pPr>
        <w:shd w:val="clear" w:color="auto" w:fill="FFFFFF"/>
        <w:tabs>
          <w:tab w:val="left" w:pos="427"/>
        </w:tabs>
        <w:overflowPunct w:val="0"/>
        <w:autoSpaceDE w:val="0"/>
        <w:autoSpaceDN w:val="0"/>
        <w:adjustRightInd w:val="0"/>
        <w:spacing w:after="0" w:line="240" w:lineRule="auto"/>
        <w:ind w:left="1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5E1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6.2. Во  всем,  что  не  урегулировано Договором  Стороны руководствуются  действующим </w:t>
      </w:r>
      <w:r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законодательством.</w:t>
      </w:r>
    </w:p>
    <w:p w:rsidR="00067F55" w:rsidRDefault="00067F55" w:rsidP="00067F55">
      <w:pPr>
        <w:shd w:val="clear" w:color="auto" w:fill="FFFFFF"/>
        <w:tabs>
          <w:tab w:val="left" w:pos="427"/>
        </w:tabs>
        <w:overflowPunct w:val="0"/>
        <w:autoSpaceDE w:val="0"/>
        <w:autoSpaceDN w:val="0"/>
        <w:adjustRightInd w:val="0"/>
        <w:spacing w:after="0" w:line="240" w:lineRule="auto"/>
        <w:ind w:left="1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5E1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6.3. Споры,   возникающие   при   исполнении  Договора,   разрешаются  Арбитражным   судом </w:t>
      </w:r>
      <w:r w:rsidRPr="00525E1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Пермского края или судом общей юрисдикции в соответствии с их компетенцией.</w:t>
      </w:r>
    </w:p>
    <w:p w:rsidR="00247B62" w:rsidRDefault="00067F55" w:rsidP="00247B62">
      <w:pPr>
        <w:shd w:val="clear" w:color="auto" w:fill="FFFFFF"/>
        <w:tabs>
          <w:tab w:val="left" w:pos="427"/>
        </w:tabs>
        <w:overflowPunct w:val="0"/>
        <w:autoSpaceDE w:val="0"/>
        <w:autoSpaceDN w:val="0"/>
        <w:adjustRightInd w:val="0"/>
        <w:spacing w:after="0" w:line="240" w:lineRule="auto"/>
        <w:ind w:left="1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5E1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6.4. Договор составлен в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2-</w:t>
      </w:r>
      <w:r w:rsidRPr="00525E18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х экземплярах, имеющих одинаковую юридическую силу: один </w:t>
      </w:r>
      <w:r w:rsidRPr="00525E1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ru-RU"/>
        </w:rPr>
        <w:t>экземпляр для Продавца, один - для Покупателя.</w:t>
      </w:r>
    </w:p>
    <w:p w:rsidR="00474ACB" w:rsidRPr="00247B62" w:rsidRDefault="00247B62" w:rsidP="00247B62">
      <w:pPr>
        <w:shd w:val="clear" w:color="auto" w:fill="FFFFFF"/>
        <w:tabs>
          <w:tab w:val="left" w:pos="427"/>
        </w:tabs>
        <w:overflowPunct w:val="0"/>
        <w:autoSpaceDE w:val="0"/>
        <w:autoSpaceDN w:val="0"/>
        <w:adjustRightInd w:val="0"/>
        <w:spacing w:after="0" w:line="240" w:lineRule="auto"/>
        <w:ind w:left="1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47B6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74ACB" w:rsidRPr="00247B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47B6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74ACB" w:rsidRPr="00474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№ 1 «Акт приема-передачи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="00474ACB" w:rsidRPr="00474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к настоящему Договору.   </w:t>
      </w:r>
    </w:p>
    <w:p w:rsidR="00474ACB" w:rsidRDefault="00474ACB" w:rsidP="00DB5C8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099" w:rsidRPr="00474ACB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ACB" w:rsidRPr="00474ACB" w:rsidRDefault="00474ACB" w:rsidP="00DB5C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474ACB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9. ЮРИДИЧЕСКИЕ АДРЕСА И БАНКОВСКИЕ РЕКВИЗИТЫ СТОРОН</w:t>
      </w:r>
    </w:p>
    <w:p w:rsidR="00474ACB" w:rsidRPr="00474ACB" w:rsidRDefault="00474ACB" w:rsidP="00DB5C8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4A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</w:t>
      </w:r>
    </w:p>
    <w:p w:rsidR="00CE1470" w:rsidRPr="007E7AA3" w:rsidRDefault="00474ACB" w:rsidP="007E7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A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ПРОДАВЕЦ:                                                      </w:t>
      </w:r>
      <w:r w:rsidR="007E7AA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</w:t>
      </w:r>
      <w:r w:rsidR="00247B6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</w:t>
      </w:r>
      <w:r w:rsidRPr="00474A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ПОКУПАТЕЛЬ</w:t>
      </w:r>
      <w:r w:rsidR="007E7AA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3"/>
        <w:tblpPr w:leftFromText="180" w:rightFromText="180" w:vertAnchor="text" w:horzAnchor="margin" w:tblpY="68"/>
        <w:tblW w:w="10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276"/>
        <w:gridCol w:w="4217"/>
      </w:tblGrid>
      <w:tr w:rsidR="003101B6" w:rsidRPr="003101B6" w:rsidTr="00247B62">
        <w:trPr>
          <w:trHeight w:val="259"/>
        </w:trPr>
        <w:tc>
          <w:tcPr>
            <w:tcW w:w="4928" w:type="dxa"/>
          </w:tcPr>
          <w:p w:rsidR="003101B6" w:rsidRPr="003101B6" w:rsidRDefault="003101B6" w:rsidP="003101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Управление имущественных отношений администрации Чернушинского муниципального округа Пермского края</w:t>
            </w:r>
          </w:p>
          <w:p w:rsidR="003101B6" w:rsidRPr="003101B6" w:rsidRDefault="003101B6" w:rsidP="003101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3101B6" w:rsidRPr="003101B6" w:rsidRDefault="003101B6" w:rsidP="003101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ул. Юбилейная, д. 21А г. Чернушка, </w:t>
            </w:r>
          </w:p>
          <w:p w:rsidR="003101B6" w:rsidRPr="003101B6" w:rsidRDefault="003101B6" w:rsidP="003101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Пермский край, 617830</w:t>
            </w:r>
          </w:p>
          <w:p w:rsidR="003101B6" w:rsidRPr="003101B6" w:rsidRDefault="003101B6" w:rsidP="003101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101B6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e</w:t>
            </w:r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  <w:r w:rsidRPr="003101B6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mail</w:t>
            </w:r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: </w:t>
            </w:r>
            <w:hyperlink r:id="rId6" w:history="1">
              <w:r w:rsidRPr="003101B6">
                <w:rPr>
                  <w:rFonts w:ascii="Times New Roman" w:eastAsia="Times New Roman" w:hAnsi="Times New Roman" w:cs="Times New Roman"/>
                  <w:szCs w:val="24"/>
                  <w:u w:val="single"/>
                  <w:lang w:val="en-US" w:eastAsia="ru-RU"/>
                </w:rPr>
                <w:t>uio</w:t>
              </w:r>
              <w:r w:rsidRPr="003101B6">
                <w:rPr>
                  <w:rFonts w:ascii="Times New Roman" w:eastAsia="Times New Roman" w:hAnsi="Times New Roman" w:cs="Times New Roman"/>
                  <w:szCs w:val="24"/>
                  <w:u w:val="single"/>
                  <w:lang w:eastAsia="ru-RU"/>
                </w:rPr>
                <w:t>@</w:t>
              </w:r>
              <w:r w:rsidRPr="003101B6">
                <w:rPr>
                  <w:rFonts w:ascii="Times New Roman" w:eastAsia="Times New Roman" w:hAnsi="Times New Roman" w:cs="Times New Roman"/>
                  <w:szCs w:val="24"/>
                  <w:u w:val="single"/>
                  <w:lang w:val="en-US" w:eastAsia="ru-RU"/>
                </w:rPr>
                <w:t>chernushka</w:t>
              </w:r>
              <w:r w:rsidRPr="003101B6">
                <w:rPr>
                  <w:rFonts w:ascii="Times New Roman" w:eastAsia="Times New Roman" w:hAnsi="Times New Roman" w:cs="Times New Roman"/>
                  <w:szCs w:val="24"/>
                  <w:u w:val="single"/>
                  <w:lang w:eastAsia="ru-RU"/>
                </w:rPr>
                <w:t>.</w:t>
              </w:r>
              <w:r w:rsidRPr="003101B6">
                <w:rPr>
                  <w:rFonts w:ascii="Times New Roman" w:eastAsia="Times New Roman" w:hAnsi="Times New Roman" w:cs="Times New Roman"/>
                  <w:szCs w:val="24"/>
                  <w:u w:val="single"/>
                  <w:lang w:val="en-US" w:eastAsia="ru-RU"/>
                </w:rPr>
                <w:t>permkrai</w:t>
              </w:r>
              <w:r w:rsidRPr="003101B6">
                <w:rPr>
                  <w:rFonts w:ascii="Times New Roman" w:eastAsia="Times New Roman" w:hAnsi="Times New Roman" w:cs="Times New Roman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3101B6">
                <w:rPr>
                  <w:rFonts w:ascii="Times New Roman" w:eastAsia="Times New Roman" w:hAnsi="Times New Roman" w:cs="Times New Roman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3101B6" w:rsidRPr="003101B6" w:rsidRDefault="003101B6" w:rsidP="003101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Телефон/факс: (34261) 4-61-34</w:t>
            </w:r>
          </w:p>
          <w:p w:rsidR="003101B6" w:rsidRPr="003101B6" w:rsidRDefault="003101B6" w:rsidP="003101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ИНН 5959004198, КПП 595901001</w:t>
            </w:r>
          </w:p>
          <w:p w:rsidR="003101B6" w:rsidRPr="003101B6" w:rsidRDefault="003101B6" w:rsidP="003101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УФК по Пермскому краю (Управление имущественных отношений администрации Чернушинского муниципального округа </w:t>
            </w:r>
            <w:proofErr w:type="gramEnd"/>
          </w:p>
          <w:p w:rsidR="003101B6" w:rsidRPr="003101B6" w:rsidRDefault="003101B6" w:rsidP="003101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Пермского края), ОТДЕЛЕНИЕ ПЕРМЬ БАНКА РОССИИ //УФК по Пермскому краю г. Пермь</w:t>
            </w:r>
            <w:proofErr w:type="gramEnd"/>
          </w:p>
          <w:p w:rsidR="003101B6" w:rsidRPr="003101B6" w:rsidRDefault="003101B6" w:rsidP="003101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БИК 015773997, ОКТМО 57557000 </w:t>
            </w:r>
          </w:p>
          <w:p w:rsidR="003101B6" w:rsidRPr="003101B6" w:rsidRDefault="003101B6" w:rsidP="003101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ЕКС к/с 40102810145370000048</w:t>
            </w:r>
          </w:p>
          <w:p w:rsidR="003101B6" w:rsidRPr="003101B6" w:rsidRDefault="003101B6" w:rsidP="003101B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Казначейский </w:t>
            </w:r>
            <w:proofErr w:type="gramStart"/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</w:t>
            </w:r>
            <w:proofErr w:type="gramEnd"/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/с 03100643000000015600</w:t>
            </w:r>
          </w:p>
          <w:p w:rsidR="003101B6" w:rsidRPr="003101B6" w:rsidRDefault="003101B6" w:rsidP="00DB5C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3101B6" w:rsidRPr="003101B6" w:rsidRDefault="003101B6" w:rsidP="00DB5C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3101B6">
              <w:rPr>
                <w:rFonts w:ascii="Times New Roman" w:hAnsi="Times New Roman" w:cs="Times New Roman"/>
                <w:szCs w:val="24"/>
              </w:rPr>
              <w:t>Начальник управления</w:t>
            </w:r>
          </w:p>
          <w:p w:rsidR="003101B6" w:rsidRPr="003101B6" w:rsidRDefault="003101B6" w:rsidP="00DB5C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</w:p>
          <w:p w:rsidR="003101B6" w:rsidRDefault="003101B6" w:rsidP="00DB5C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3101B6">
              <w:rPr>
                <w:rFonts w:ascii="Times New Roman" w:hAnsi="Times New Roman" w:cs="Times New Roman"/>
                <w:szCs w:val="24"/>
              </w:rPr>
              <w:t xml:space="preserve">__________________ И.Н. </w:t>
            </w:r>
            <w:proofErr w:type="spellStart"/>
            <w:r w:rsidRPr="003101B6">
              <w:rPr>
                <w:rFonts w:ascii="Times New Roman" w:hAnsi="Times New Roman" w:cs="Times New Roman"/>
                <w:szCs w:val="24"/>
              </w:rPr>
              <w:t>Варзаносова</w:t>
            </w:r>
            <w:proofErr w:type="spellEnd"/>
          </w:p>
          <w:p w:rsidR="003101B6" w:rsidRPr="003101B6" w:rsidRDefault="003101B6" w:rsidP="00DB5C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мп</w:t>
            </w:r>
            <w:proofErr w:type="spellEnd"/>
          </w:p>
          <w:p w:rsidR="003101B6" w:rsidRPr="003101B6" w:rsidRDefault="003101B6" w:rsidP="00DB5C8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101B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             </w:t>
            </w:r>
          </w:p>
        </w:tc>
        <w:tc>
          <w:tcPr>
            <w:tcW w:w="1276" w:type="dxa"/>
          </w:tcPr>
          <w:p w:rsidR="003101B6" w:rsidRP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4217" w:type="dxa"/>
          </w:tcPr>
          <w:p w:rsid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__________________________________</w:t>
            </w:r>
          </w:p>
          <w:p w:rsidR="003101B6" w:rsidRP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__________________________________</w:t>
            </w:r>
          </w:p>
          <w:p w:rsidR="003101B6" w:rsidRDefault="003101B6" w:rsidP="003101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__________________________________</w:t>
            </w:r>
          </w:p>
          <w:p w:rsidR="003101B6" w:rsidRPr="003101B6" w:rsidRDefault="003101B6" w:rsidP="003101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__________________________________</w:t>
            </w:r>
          </w:p>
          <w:p w:rsidR="003101B6" w:rsidRDefault="003101B6" w:rsidP="003101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__________________________________</w:t>
            </w:r>
          </w:p>
          <w:p w:rsidR="003101B6" w:rsidRPr="003101B6" w:rsidRDefault="003101B6" w:rsidP="003101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__________________________________</w:t>
            </w:r>
          </w:p>
          <w:p w:rsid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3101B6" w:rsidRP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3101B6" w:rsidRP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3101B6" w:rsidRP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3101B6" w:rsidRP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3101B6" w:rsidRPr="003101B6" w:rsidRDefault="00247B62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_______________________</w:t>
            </w:r>
          </w:p>
          <w:p w:rsidR="003101B6" w:rsidRPr="003101B6" w:rsidRDefault="003101B6" w:rsidP="00786A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3101B6" w:rsidRPr="003101B6" w:rsidRDefault="003101B6" w:rsidP="00616D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3101B6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_______________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/__</w:t>
            </w:r>
            <w:r w:rsidR="00616DDD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____________</w:t>
            </w:r>
          </w:p>
        </w:tc>
      </w:tr>
    </w:tbl>
    <w:p w:rsidR="00CE1470" w:rsidRDefault="00CE1470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E08AE" w:rsidRDefault="00BE08AE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099" w:rsidRDefault="00CF2099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1"/>
        <w:gridCol w:w="3510"/>
      </w:tblGrid>
      <w:tr w:rsidR="003101B6" w:rsidTr="00BE08AE">
        <w:tc>
          <w:tcPr>
            <w:tcW w:w="3316" w:type="pct"/>
          </w:tcPr>
          <w:p w:rsidR="003101B6" w:rsidRDefault="003101B6" w:rsidP="00DB5C8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pct"/>
          </w:tcPr>
          <w:p w:rsidR="003101B6" w:rsidRPr="00474ACB" w:rsidRDefault="003101B6" w:rsidP="003101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4A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Приложение № 1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74A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к договору от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BE08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________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474A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_____</w:t>
            </w:r>
          </w:p>
          <w:p w:rsidR="003101B6" w:rsidRDefault="003101B6" w:rsidP="00DB5C8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01B6" w:rsidRDefault="003101B6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101B6" w:rsidRDefault="003101B6" w:rsidP="00DB5C88">
      <w:pPr>
        <w:overflowPunct w:val="0"/>
        <w:autoSpaceDE w:val="0"/>
        <w:autoSpaceDN w:val="0"/>
        <w:adjustRightInd w:val="0"/>
        <w:spacing w:after="0" w:line="240" w:lineRule="auto"/>
        <w:ind w:left="566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74ACB" w:rsidRPr="00474ACB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4A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</w:t>
      </w:r>
    </w:p>
    <w:p w:rsidR="00474ACB" w:rsidRPr="00474ACB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4A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приема-передачи </w:t>
      </w:r>
      <w:r w:rsidR="00BE08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имущества</w:t>
      </w:r>
    </w:p>
    <w:p w:rsidR="00474ACB" w:rsidRPr="00474ACB" w:rsidRDefault="00310F6D" w:rsidP="00474AC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  </w:t>
      </w:r>
    </w:p>
    <w:p w:rsidR="00474ACB" w:rsidRPr="00474ACB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E7AA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г.</w:t>
      </w:r>
      <w:r w:rsidR="00BE08AE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Pr="007E7AA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Чернушка</w:t>
      </w:r>
      <w:r w:rsidR="00BE08AE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, Пермский край </w:t>
      </w:r>
      <w:r w:rsidRPr="007E7AA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                                                       </w:t>
      </w:r>
      <w:r w:rsidR="00240B66" w:rsidRPr="007E7AA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  </w:t>
      </w:r>
      <w:r w:rsidR="003101B6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  </w:t>
      </w:r>
      <w:r w:rsidR="00240B66" w:rsidRPr="007E7AA3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      </w:t>
      </w:r>
      <w:r w:rsidR="003101B6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«_</w:t>
      </w:r>
      <w:r w:rsidR="00C1342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_</w:t>
      </w:r>
      <w:r w:rsidR="003101B6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_»________202</w:t>
      </w:r>
      <w:r w:rsidR="00996FF9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6</w:t>
      </w:r>
      <w:r w:rsidR="003101B6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г.</w:t>
      </w:r>
    </w:p>
    <w:p w:rsidR="00474ACB" w:rsidRPr="00474ACB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4A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</w:p>
    <w:p w:rsidR="00BE08AE" w:rsidRDefault="00BE08AE" w:rsidP="00BE08A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4676D" w:rsidRDefault="0094676D" w:rsidP="0094676D">
      <w:pPr>
        <w:overflowPunct w:val="0"/>
        <w:autoSpaceDE w:val="0"/>
        <w:autoSpaceDN w:val="0"/>
        <w:adjustRightInd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1BF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нижеподписавшиеся:</w:t>
      </w:r>
    </w:p>
    <w:p w:rsidR="0094676D" w:rsidRPr="0094676D" w:rsidRDefault="0094676D" w:rsidP="009467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>ц –</w:t>
      </w:r>
      <w:r w:rsidRPr="00525E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46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Управление имущественных отношений администрации Чернушинского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  <w:r w:rsidRPr="00946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округа Пермского края от имени муниципального образования Чернушинский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муниципальный </w:t>
      </w:r>
      <w:r w:rsidRPr="00946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округ Пермского края</w:t>
      </w:r>
      <w:r w:rsidRPr="009467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46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4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начальника управления </w:t>
      </w:r>
      <w:proofErr w:type="spellStart"/>
      <w:r w:rsidRPr="0094676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Варзаносовой</w:t>
      </w:r>
      <w:proofErr w:type="spellEnd"/>
      <w:r w:rsidRPr="0094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Ирины Николаевны, действующего на основании Положения, и </w:t>
      </w:r>
    </w:p>
    <w:p w:rsidR="0094676D" w:rsidRDefault="0094676D" w:rsidP="009467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525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Покупател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525E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25E18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–</w:t>
      </w:r>
      <w:r w:rsidRPr="00525E1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</w:t>
      </w:r>
    </w:p>
    <w:p w:rsidR="0094676D" w:rsidRPr="004B073B" w:rsidRDefault="0094676D" w:rsidP="009467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,</w:t>
      </w:r>
    </w:p>
    <w:p w:rsidR="0094676D" w:rsidRDefault="0094676D" w:rsidP="009467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B073B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основании заявки на участие в аукционе от _________ г. №____, протокола по результатам торгов муниципального имущества от ________ г. № 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4B073B">
        <w:rPr>
          <w:rFonts w:ascii="Times New Roman" w:eastAsia="Times New Roman" w:hAnsi="Times New Roman" w:cs="Times New Roman"/>
          <w:sz w:val="24"/>
          <w:szCs w:val="24"/>
          <w:lang w:eastAsia="ru-RU"/>
        </w:rPr>
        <w:t>__, договора купли-продажи приватизируемого недвижимого имущества от ________ г. №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4B073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4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составили настоящий акт о следующем:</w:t>
      </w:r>
    </w:p>
    <w:p w:rsidR="0094676D" w:rsidRDefault="0094676D" w:rsidP="009467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</w:t>
      </w:r>
      <w:r w:rsidRPr="0094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передает, 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</w:t>
      </w:r>
      <w:r w:rsidRPr="009467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муниципальное имущество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______________,</w:t>
      </w:r>
    </w:p>
    <w:p w:rsidR="0094676D" w:rsidRPr="004B073B" w:rsidRDefault="0094676D" w:rsidP="008537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площадью _________ кв. м., с кадастровым номером _______________________________,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______________________________________________________.</w:t>
      </w:r>
    </w:p>
    <w:p w:rsidR="0094676D" w:rsidRPr="00525E18" w:rsidRDefault="0094676D" w:rsidP="009467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Покупатель подтверждает, что Продавец исполнил свои обязательства по передаче объекта в соответствии с условиями договора купли-продажи приватизируемого недвижимого имущества </w:t>
      </w:r>
      <w:proofErr w:type="gramStart"/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№ _____.</w:t>
      </w:r>
    </w:p>
    <w:p w:rsidR="0094676D" w:rsidRPr="00525E18" w:rsidRDefault="0094676D" w:rsidP="009467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Претензий у Покупателя к Продавцу нет.</w:t>
      </w:r>
    </w:p>
    <w:p w:rsidR="00474ACB" w:rsidRPr="00474ACB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4ACB"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  <w:t xml:space="preserve">      </w:t>
      </w:r>
    </w:p>
    <w:p w:rsidR="00474ACB" w:rsidRPr="00474ACB" w:rsidRDefault="00474ACB" w:rsidP="00474AC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926"/>
      </w:tblGrid>
      <w:tr w:rsidR="00F6403C" w:rsidTr="00712669">
        <w:tc>
          <w:tcPr>
            <w:tcW w:w="5495" w:type="dxa"/>
          </w:tcPr>
          <w:p w:rsidR="00F6403C" w:rsidRPr="00996FF9" w:rsidRDefault="00996FF9" w:rsidP="00F640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6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Передал: </w:t>
            </w:r>
            <w:r w:rsidR="00F6403C" w:rsidRPr="00996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</w:t>
            </w:r>
          </w:p>
          <w:p w:rsidR="00F6403C" w:rsidRDefault="00F6403C" w:rsidP="00474ACB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26" w:type="dxa"/>
          </w:tcPr>
          <w:p w:rsidR="00F6403C" w:rsidRPr="00996FF9" w:rsidRDefault="00996FF9" w:rsidP="00996FF9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96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F6403C" w:rsidRPr="00996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ринял:</w:t>
            </w:r>
          </w:p>
        </w:tc>
      </w:tr>
      <w:tr w:rsidR="00F6403C" w:rsidTr="00712669">
        <w:tc>
          <w:tcPr>
            <w:tcW w:w="5495" w:type="dxa"/>
          </w:tcPr>
          <w:p w:rsidR="00F6403C" w:rsidRPr="0085378A" w:rsidRDefault="0085378A" w:rsidP="0085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8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Начальник</w:t>
            </w:r>
            <w:r w:rsidRPr="00853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403C" w:rsidRPr="00853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</w:t>
            </w:r>
            <w:r w:rsidRPr="00853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F6403C" w:rsidRPr="00853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имущественных отношений администрации Чернушинского </w:t>
            </w:r>
          </w:p>
          <w:p w:rsidR="00F6403C" w:rsidRPr="0085378A" w:rsidRDefault="00F6403C" w:rsidP="0085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3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Пермского края</w:t>
            </w:r>
          </w:p>
          <w:p w:rsidR="00F6403C" w:rsidRPr="0085378A" w:rsidRDefault="00F6403C" w:rsidP="008537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6403C" w:rsidRDefault="00F6403C" w:rsidP="00474ACB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525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Варзаносова</w:t>
            </w:r>
            <w:proofErr w:type="spellEnd"/>
          </w:p>
          <w:p w:rsidR="00F6403C" w:rsidRDefault="00F6403C" w:rsidP="00474ACB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25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525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26" w:type="dxa"/>
          </w:tcPr>
          <w:p w:rsidR="00F6403C" w:rsidRDefault="00F6403C" w:rsidP="00474ACB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</w:t>
            </w:r>
          </w:p>
          <w:p w:rsidR="00F6403C" w:rsidRDefault="00F6403C" w:rsidP="00474ACB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</w:t>
            </w:r>
          </w:p>
          <w:p w:rsidR="00F6403C" w:rsidRDefault="00F6403C" w:rsidP="00474ACB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</w:t>
            </w:r>
          </w:p>
          <w:p w:rsidR="00F6403C" w:rsidRDefault="00F6403C" w:rsidP="00474ACB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6403C" w:rsidRDefault="00F6403C" w:rsidP="00474ACB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6403C" w:rsidRDefault="00F6403C" w:rsidP="00474ACB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__________________/_____________________</w:t>
            </w:r>
          </w:p>
        </w:tc>
      </w:tr>
    </w:tbl>
    <w:p w:rsidR="00474ACB" w:rsidRPr="00474ACB" w:rsidRDefault="00474ACB" w:rsidP="00474AC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6054" w:rsidRDefault="00516054" w:rsidP="0051605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03C" w:rsidRPr="00525E18" w:rsidRDefault="00F6403C" w:rsidP="0051605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054" w:rsidRPr="00525E18" w:rsidRDefault="00516054" w:rsidP="0051605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525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16054" w:rsidRPr="00525E18" w:rsidRDefault="00516054" w:rsidP="00516054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4ACB" w:rsidRPr="00474ACB" w:rsidRDefault="005D6B10" w:rsidP="00F6403C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6054" w:rsidRPr="00525E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</w:t>
      </w:r>
      <w:r w:rsidR="00EE60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</w:t>
      </w:r>
    </w:p>
    <w:p w:rsidR="00474ACB" w:rsidRPr="00474ACB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4ACB" w:rsidRPr="00474ACB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74ACB" w:rsidRPr="00474ACB" w:rsidRDefault="00474ACB" w:rsidP="00474A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ACB" w:rsidRPr="00474ACB" w:rsidRDefault="00474ACB" w:rsidP="00474ACB">
      <w:pPr>
        <w:overflowPunct w:val="0"/>
        <w:autoSpaceDE w:val="0"/>
        <w:autoSpaceDN w:val="0"/>
        <w:adjustRightInd w:val="0"/>
        <w:spacing w:after="0" w:line="240" w:lineRule="auto"/>
        <w:ind w:firstLine="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2BD" w:rsidRDefault="00A972BD"/>
    <w:sectPr w:rsidR="00A972BD" w:rsidSect="00712669">
      <w:pgSz w:w="11906" w:h="16838"/>
      <w:pgMar w:top="851" w:right="680" w:bottom="62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F42F5"/>
    <w:multiLevelType w:val="multilevel"/>
    <w:tmpl w:val="374CAC7A"/>
    <w:lvl w:ilvl="0">
      <w:start w:val="1"/>
      <w:numFmt w:val="decimal"/>
      <w:pStyle w:val="1"/>
      <w:lvlText w:val="%1."/>
      <w:lvlJc w:val="left"/>
      <w:pPr>
        <w:ind w:left="644" w:hanging="360"/>
      </w:pPr>
    </w:lvl>
    <w:lvl w:ilvl="1">
      <w:start w:val="1"/>
      <w:numFmt w:val="decimal"/>
      <w:pStyle w:val="11"/>
      <w:lvlText w:val="%1.%2."/>
      <w:lvlJc w:val="left"/>
      <w:pPr>
        <w:ind w:left="573" w:hanging="432"/>
      </w:pPr>
      <w:rPr>
        <w:rFonts w:ascii="Tahoma" w:hAnsi="Tahoma" w:cs="Tahoma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"/>
      <w:lvlText w:val="%1.%2.%3."/>
      <w:lvlJc w:val="left"/>
      <w:pPr>
        <w:ind w:left="1497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Roman"/>
      <w:pStyle w:val="111I"/>
      <w:lvlText w:val="(%4)"/>
      <w:lvlJc w:val="left"/>
      <w:pPr>
        <w:ind w:left="220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B68"/>
    <w:rsid w:val="00032D98"/>
    <w:rsid w:val="00067F55"/>
    <w:rsid w:val="000910EE"/>
    <w:rsid w:val="00117BA8"/>
    <w:rsid w:val="00133CE4"/>
    <w:rsid w:val="001D7DE6"/>
    <w:rsid w:val="00240B66"/>
    <w:rsid w:val="00247B62"/>
    <w:rsid w:val="00297CA7"/>
    <w:rsid w:val="002C39C2"/>
    <w:rsid w:val="00307475"/>
    <w:rsid w:val="003101B6"/>
    <w:rsid w:val="00310F6D"/>
    <w:rsid w:val="00333B68"/>
    <w:rsid w:val="00355D74"/>
    <w:rsid w:val="003571D2"/>
    <w:rsid w:val="00474ACB"/>
    <w:rsid w:val="00493FD2"/>
    <w:rsid w:val="004B63F2"/>
    <w:rsid w:val="00516054"/>
    <w:rsid w:val="00527F85"/>
    <w:rsid w:val="00532AC7"/>
    <w:rsid w:val="00553CD1"/>
    <w:rsid w:val="005A689A"/>
    <w:rsid w:val="005D6B10"/>
    <w:rsid w:val="005F2C92"/>
    <w:rsid w:val="00616DDD"/>
    <w:rsid w:val="006607A9"/>
    <w:rsid w:val="006B7DC0"/>
    <w:rsid w:val="006D1D54"/>
    <w:rsid w:val="006D7E98"/>
    <w:rsid w:val="00712669"/>
    <w:rsid w:val="00786A89"/>
    <w:rsid w:val="007A5CE8"/>
    <w:rsid w:val="007A71FD"/>
    <w:rsid w:val="007E7AA3"/>
    <w:rsid w:val="0085378A"/>
    <w:rsid w:val="00872378"/>
    <w:rsid w:val="008736AB"/>
    <w:rsid w:val="00882933"/>
    <w:rsid w:val="00906E0C"/>
    <w:rsid w:val="00921106"/>
    <w:rsid w:val="0094676D"/>
    <w:rsid w:val="00996FF9"/>
    <w:rsid w:val="009A7A64"/>
    <w:rsid w:val="00A01F6D"/>
    <w:rsid w:val="00A202D8"/>
    <w:rsid w:val="00A96FEB"/>
    <w:rsid w:val="00A972BD"/>
    <w:rsid w:val="00B84FA5"/>
    <w:rsid w:val="00B8712F"/>
    <w:rsid w:val="00BE08AE"/>
    <w:rsid w:val="00BF346A"/>
    <w:rsid w:val="00BF750E"/>
    <w:rsid w:val="00C1342B"/>
    <w:rsid w:val="00C20DE7"/>
    <w:rsid w:val="00C360E4"/>
    <w:rsid w:val="00CE1470"/>
    <w:rsid w:val="00CE6A26"/>
    <w:rsid w:val="00CF2099"/>
    <w:rsid w:val="00D67167"/>
    <w:rsid w:val="00DB5C88"/>
    <w:rsid w:val="00DF7ADD"/>
    <w:rsid w:val="00E62774"/>
    <w:rsid w:val="00EE6029"/>
    <w:rsid w:val="00F4461F"/>
    <w:rsid w:val="00F6403C"/>
    <w:rsid w:val="00F7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2"/>
    <w:uiPriority w:val="9"/>
    <w:qFormat/>
    <w:rsid w:val="006D1D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7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."/>
    <w:basedOn w:val="10"/>
    <w:qFormat/>
    <w:rsid w:val="006D1D54"/>
    <w:pPr>
      <w:keepNext w:val="0"/>
      <w:keepLines w:val="0"/>
      <w:numPr>
        <w:numId w:val="1"/>
      </w:numPr>
      <w:spacing w:before="240" w:after="60" w:line="240" w:lineRule="auto"/>
      <w:jc w:val="both"/>
    </w:pPr>
    <w:rPr>
      <w:rFonts w:ascii="Arial" w:eastAsia="Times New Roman" w:hAnsi="Arial" w:cs="Arial"/>
      <w:caps/>
      <w:color w:val="auto"/>
      <w:kern w:val="32"/>
      <w:sz w:val="22"/>
      <w:szCs w:val="32"/>
      <w:lang w:eastAsia="ru-RU"/>
    </w:rPr>
  </w:style>
  <w:style w:type="character" w:customStyle="1" w:styleId="11Char">
    <w:name w:val="1.1 Char"/>
    <w:basedOn w:val="a0"/>
    <w:link w:val="11"/>
    <w:locked/>
    <w:rsid w:val="006D1D54"/>
    <w:rPr>
      <w:rFonts w:ascii="Arial" w:eastAsia="Times New Roman" w:hAnsi="Arial" w:cs="Arial"/>
      <w:bCs/>
      <w:kern w:val="32"/>
      <w:szCs w:val="32"/>
    </w:rPr>
  </w:style>
  <w:style w:type="paragraph" w:customStyle="1" w:styleId="11">
    <w:name w:val="1.1"/>
    <w:basedOn w:val="1"/>
    <w:link w:val="11Char"/>
    <w:qFormat/>
    <w:rsid w:val="006D1D54"/>
    <w:pPr>
      <w:numPr>
        <w:ilvl w:val="1"/>
      </w:numPr>
      <w:outlineLvl w:val="9"/>
    </w:pPr>
    <w:rPr>
      <w:b w:val="0"/>
      <w:caps w:val="0"/>
      <w:lang w:eastAsia="en-US"/>
    </w:rPr>
  </w:style>
  <w:style w:type="paragraph" w:customStyle="1" w:styleId="111">
    <w:name w:val="1.1.1"/>
    <w:basedOn w:val="11"/>
    <w:qFormat/>
    <w:rsid w:val="006D1D54"/>
    <w:pPr>
      <w:widowControl w:val="0"/>
      <w:numPr>
        <w:ilvl w:val="2"/>
      </w:numPr>
      <w:tabs>
        <w:tab w:val="num" w:pos="360"/>
      </w:tabs>
      <w:ind w:left="2509" w:hanging="180"/>
    </w:pPr>
  </w:style>
  <w:style w:type="paragraph" w:customStyle="1" w:styleId="111I">
    <w:name w:val="1.1.1 (I)"/>
    <w:basedOn w:val="111"/>
    <w:qFormat/>
    <w:rsid w:val="006D1D54"/>
    <w:pPr>
      <w:numPr>
        <w:ilvl w:val="3"/>
      </w:numPr>
      <w:tabs>
        <w:tab w:val="num" w:pos="360"/>
      </w:tabs>
      <w:ind w:left="3229" w:hanging="360"/>
    </w:pPr>
  </w:style>
  <w:style w:type="character" w:customStyle="1" w:styleId="12">
    <w:name w:val="Заголовок 1 Знак"/>
    <w:basedOn w:val="a0"/>
    <w:link w:val="10"/>
    <w:uiPriority w:val="9"/>
    <w:rsid w:val="006D1D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2"/>
    <w:uiPriority w:val="9"/>
    <w:qFormat/>
    <w:rsid w:val="006D1D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7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."/>
    <w:basedOn w:val="10"/>
    <w:qFormat/>
    <w:rsid w:val="006D1D54"/>
    <w:pPr>
      <w:keepNext w:val="0"/>
      <w:keepLines w:val="0"/>
      <w:numPr>
        <w:numId w:val="1"/>
      </w:numPr>
      <w:spacing w:before="240" w:after="60" w:line="240" w:lineRule="auto"/>
      <w:jc w:val="both"/>
    </w:pPr>
    <w:rPr>
      <w:rFonts w:ascii="Arial" w:eastAsia="Times New Roman" w:hAnsi="Arial" w:cs="Arial"/>
      <w:caps/>
      <w:color w:val="auto"/>
      <w:kern w:val="32"/>
      <w:sz w:val="22"/>
      <w:szCs w:val="32"/>
      <w:lang w:eastAsia="ru-RU"/>
    </w:rPr>
  </w:style>
  <w:style w:type="character" w:customStyle="1" w:styleId="11Char">
    <w:name w:val="1.1 Char"/>
    <w:basedOn w:val="a0"/>
    <w:link w:val="11"/>
    <w:locked/>
    <w:rsid w:val="006D1D54"/>
    <w:rPr>
      <w:rFonts w:ascii="Arial" w:eastAsia="Times New Roman" w:hAnsi="Arial" w:cs="Arial"/>
      <w:bCs/>
      <w:kern w:val="32"/>
      <w:szCs w:val="32"/>
    </w:rPr>
  </w:style>
  <w:style w:type="paragraph" w:customStyle="1" w:styleId="11">
    <w:name w:val="1.1"/>
    <w:basedOn w:val="1"/>
    <w:link w:val="11Char"/>
    <w:qFormat/>
    <w:rsid w:val="006D1D54"/>
    <w:pPr>
      <w:numPr>
        <w:ilvl w:val="1"/>
      </w:numPr>
      <w:outlineLvl w:val="9"/>
    </w:pPr>
    <w:rPr>
      <w:b w:val="0"/>
      <w:caps w:val="0"/>
      <w:lang w:eastAsia="en-US"/>
    </w:rPr>
  </w:style>
  <w:style w:type="paragraph" w:customStyle="1" w:styleId="111">
    <w:name w:val="1.1.1"/>
    <w:basedOn w:val="11"/>
    <w:qFormat/>
    <w:rsid w:val="006D1D54"/>
    <w:pPr>
      <w:widowControl w:val="0"/>
      <w:numPr>
        <w:ilvl w:val="2"/>
      </w:numPr>
      <w:tabs>
        <w:tab w:val="num" w:pos="360"/>
      </w:tabs>
      <w:ind w:left="2509" w:hanging="180"/>
    </w:pPr>
  </w:style>
  <w:style w:type="paragraph" w:customStyle="1" w:styleId="111I">
    <w:name w:val="1.1.1 (I)"/>
    <w:basedOn w:val="111"/>
    <w:qFormat/>
    <w:rsid w:val="006D1D54"/>
    <w:pPr>
      <w:numPr>
        <w:ilvl w:val="3"/>
      </w:numPr>
      <w:tabs>
        <w:tab w:val="num" w:pos="360"/>
      </w:tabs>
      <w:ind w:left="3229" w:hanging="360"/>
    </w:pPr>
  </w:style>
  <w:style w:type="character" w:customStyle="1" w:styleId="12">
    <w:name w:val="Заголовок 1 Знак"/>
    <w:basedOn w:val="a0"/>
    <w:link w:val="10"/>
    <w:uiPriority w:val="9"/>
    <w:rsid w:val="006D1D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io@chernushka.permkra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4</Pages>
  <Words>1657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Сабитова</dc:creator>
  <cp:lastModifiedBy>Пользователь Windows</cp:lastModifiedBy>
  <cp:revision>94</cp:revision>
  <cp:lastPrinted>2024-12-11T10:37:00Z</cp:lastPrinted>
  <dcterms:created xsi:type="dcterms:W3CDTF">2019-05-17T06:29:00Z</dcterms:created>
  <dcterms:modified xsi:type="dcterms:W3CDTF">2026-09-15T05:53:00Z</dcterms:modified>
</cp:coreProperties>
</file>